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5" w:rsidRPr="006444EA" w:rsidRDefault="002672D5" w:rsidP="002672D5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6444EA">
        <w:rPr>
          <w:rFonts w:cs="Arial"/>
          <w:sz w:val="20"/>
        </w:rPr>
        <w:t xml:space="preserve">ign in Sheet for </w:t>
      </w:r>
      <w:proofErr w:type="gramStart"/>
      <w:r w:rsidRPr="006444EA">
        <w:rPr>
          <w:rFonts w:cs="Arial"/>
          <w:sz w:val="20"/>
        </w:rPr>
        <w:t>Pre Bid</w:t>
      </w:r>
      <w:proofErr w:type="gramEnd"/>
      <w:r w:rsidRPr="006444EA">
        <w:rPr>
          <w:rFonts w:cs="Arial"/>
          <w:sz w:val="20"/>
        </w:rPr>
        <w:t xml:space="preserve"> Meeting</w:t>
      </w:r>
    </w:p>
    <w:p w:rsidR="002672D5" w:rsidRPr="006444EA" w:rsidRDefault="002672D5" w:rsidP="002672D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:rsidR="002672D5" w:rsidRPr="006444EA" w:rsidRDefault="002672D5" w:rsidP="002672D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437007">
        <w:rPr>
          <w:rFonts w:ascii="Arial" w:hAnsi="Arial" w:cs="Arial"/>
          <w:b/>
          <w:sz w:val="18"/>
        </w:rPr>
        <w:t>Beecher House HVAC Improvements</w:t>
      </w:r>
      <w:r w:rsidRPr="006444EA">
        <w:rPr>
          <w:rFonts w:ascii="Arial" w:hAnsi="Arial" w:cs="Arial"/>
          <w:b/>
        </w:rPr>
        <w:t xml:space="preserve">, PROJECT </w:t>
      </w:r>
      <w:r w:rsidRPr="00437007">
        <w:rPr>
          <w:rFonts w:ascii="Arial" w:hAnsi="Arial" w:cs="Arial"/>
          <w:b/>
          <w:sz w:val="18"/>
        </w:rPr>
        <w:t>064-340774</w:t>
      </w:r>
    </w:p>
    <w:p w:rsidR="002672D5" w:rsidRPr="006444EA" w:rsidRDefault="002672D5" w:rsidP="002672D5">
      <w:pPr>
        <w:pStyle w:val="Heading8"/>
        <w:ind w:left="0"/>
        <w:rPr>
          <w:rFonts w:ascii="Arial" w:hAnsi="Arial" w:cs="Arial"/>
          <w:b/>
          <w:i w:val="0"/>
        </w:rPr>
      </w:pPr>
    </w:p>
    <w:p w:rsidR="002672D5" w:rsidRPr="006444EA" w:rsidRDefault="002672D5" w:rsidP="002672D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  <w:r w:rsidR="00032C03">
        <w:rPr>
          <w:rFonts w:ascii="Arial" w:hAnsi="Arial" w:cs="Arial"/>
          <w:b/>
        </w:rPr>
        <w:t>September 10, 2021</w:t>
      </w:r>
    </w:p>
    <w:p w:rsidR="002672D5" w:rsidRDefault="002672D5" w:rsidP="002672D5">
      <w:pPr>
        <w:pStyle w:val="Default"/>
        <w:rPr>
          <w:rFonts w:ascii="Arial" w:hAnsi="Arial" w:cs="Arial"/>
          <w:b/>
          <w:sz w:val="20"/>
        </w:rPr>
      </w:pPr>
    </w:p>
    <w:p w:rsidR="002672D5" w:rsidRPr="00BB16A7" w:rsidRDefault="002672D5" w:rsidP="002672D5">
      <w:pPr>
        <w:pStyle w:val="NormalIndent"/>
        <w:rPr>
          <w:rFonts w:ascii="Arial" w:hAnsi="Arial" w:cs="Arial"/>
          <w:sz w:val="18"/>
          <w:szCs w:val="18"/>
        </w:rPr>
      </w:pPr>
    </w:p>
    <w:p w:rsidR="002672D5" w:rsidRPr="00BB16A7" w:rsidRDefault="002672D5" w:rsidP="002672D5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2672D5" w:rsidRPr="00BB16A7" w:rsidTr="00830A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E-Mail Address</w:t>
            </w: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Theresa Mahoney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WSU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Omar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Alhyari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WSU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Strategic Energy Source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Brix Corporation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NeumanSmith</w:t>
            </w:r>
            <w:proofErr w:type="spellEnd"/>
          </w:p>
          <w:p w:rsidR="00032C03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Power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C03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Miller Boldt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Siemens Temperature Controls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Commercial Contracting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EES Electrical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Double Jack Electric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32C03" w:rsidRPr="00BB16A7" w:rsidRDefault="00032C0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Conti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72D5" w:rsidRPr="00BB16A7" w:rsidTr="00830A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902FF3" w:rsidRPr="00BB16A7" w:rsidRDefault="00902FF3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Sylvan Corp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2D5" w:rsidRPr="00BB16A7" w:rsidRDefault="002672D5" w:rsidP="00830AB0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A372AA" w:rsidRDefault="00A372AA"/>
    <w:sectPr w:rsidR="00A372AA" w:rsidSect="0026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5"/>
    <w:rsid w:val="00032C03"/>
    <w:rsid w:val="002672D5"/>
    <w:rsid w:val="00902FF3"/>
    <w:rsid w:val="00A3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AF2C"/>
  <w15:chartTrackingRefBased/>
  <w15:docId w15:val="{0EEC1843-ADFE-4036-BF50-F9A5936F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72D5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2672D5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2D5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672D5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2672D5"/>
    <w:pPr>
      <w:ind w:left="720"/>
    </w:pPr>
  </w:style>
  <w:style w:type="paragraph" w:styleId="BodyText2">
    <w:name w:val="Body Text 2"/>
    <w:basedOn w:val="Normal"/>
    <w:link w:val="BodyText2Char"/>
    <w:rsid w:val="002672D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672D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2672D5"/>
    <w:pPr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2021-09-10T15:47:00Z</dcterms:created>
  <dcterms:modified xsi:type="dcterms:W3CDTF">2021-09-10T15:59:00Z</dcterms:modified>
</cp:coreProperties>
</file>